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4" w:rsidRP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>Инструктивно-методическое письмо</w:t>
      </w:r>
    </w:p>
    <w:p w:rsidR="00B54D44" w:rsidRP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 xml:space="preserve">«О формировании учебных планов  </w:t>
      </w:r>
    </w:p>
    <w:p w:rsid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 xml:space="preserve">МБОУ </w:t>
      </w:r>
    </w:p>
    <w:p w:rsidR="00B54D44" w:rsidRP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>«</w:t>
      </w:r>
      <w:proofErr w:type="spellStart"/>
      <w:r w:rsidRPr="00B54D44">
        <w:rPr>
          <w:rFonts w:ascii="Times New Roman" w:hAnsi="Times New Roman"/>
          <w:b/>
          <w:sz w:val="96"/>
          <w:szCs w:val="96"/>
        </w:rPr>
        <w:t>Сулевкенткая</w:t>
      </w:r>
      <w:proofErr w:type="spellEnd"/>
      <w:r w:rsidRPr="00B54D44">
        <w:rPr>
          <w:rFonts w:ascii="Times New Roman" w:hAnsi="Times New Roman"/>
          <w:b/>
          <w:sz w:val="96"/>
          <w:szCs w:val="96"/>
        </w:rPr>
        <w:t xml:space="preserve"> СОШ им. С. А. Абдуллаева», реализующая  основные общеобразовательные программы, </w:t>
      </w:r>
    </w:p>
    <w:p w:rsid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 xml:space="preserve">на 2021/2022 </w:t>
      </w:r>
    </w:p>
    <w:p w:rsidR="00B54D44" w:rsidRPr="00B54D44" w:rsidRDefault="00B54D44" w:rsidP="00B54D44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B54D44">
        <w:rPr>
          <w:rFonts w:ascii="Times New Roman" w:hAnsi="Times New Roman"/>
          <w:b/>
          <w:sz w:val="96"/>
          <w:szCs w:val="96"/>
        </w:rPr>
        <w:t>учебный год»</w:t>
      </w:r>
    </w:p>
    <w:sectPr w:rsidR="00B54D44" w:rsidRPr="00B54D44" w:rsidSect="00B54D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44"/>
    <w:rsid w:val="00963A5E"/>
    <w:rsid w:val="00B5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D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2004-12-31T21:17:00Z</cp:lastPrinted>
  <dcterms:created xsi:type="dcterms:W3CDTF">2004-12-31T21:13:00Z</dcterms:created>
  <dcterms:modified xsi:type="dcterms:W3CDTF">2004-12-31T21:19:00Z</dcterms:modified>
</cp:coreProperties>
</file>